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EC" w:rsidRPr="00F5586F" w:rsidRDefault="00BB38EC" w:rsidP="00BB38EC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BB38EC" w:rsidRPr="00F5586F" w:rsidRDefault="00BB38EC" w:rsidP="00BB38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4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)</w:t>
      </w:r>
    </w:p>
    <w:p w:rsidR="00BB38EC" w:rsidRPr="00F5586F" w:rsidRDefault="00BB38EC" w:rsidP="00BB38EC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BB38EC" w:rsidRPr="00F5586F" w:rsidTr="003B2655">
        <w:tc>
          <w:tcPr>
            <w:tcW w:w="2909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F5586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F5586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F5586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BB38EC" w:rsidRPr="00F5586F" w:rsidTr="003B2655">
        <w:tc>
          <w:tcPr>
            <w:tcW w:w="2909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BB38EC" w:rsidRPr="00F5586F" w:rsidTr="003B2655">
        <w:tc>
          <w:tcPr>
            <w:tcW w:w="2909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lastRenderedPageBreak/>
        <w:t xml:space="preserve">3. Всички изисквани документи – подписани и подпечатани;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Default="00BB38EC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BB38EC" w:rsidRPr="00F5586F" w:rsidRDefault="00BB38EC" w:rsidP="00BB38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B38EC" w:rsidRPr="00F5586F" w:rsidRDefault="00BB38EC" w:rsidP="00BB3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F5586F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BB38EC" w:rsidRPr="00F5586F" w:rsidRDefault="00BB38EC" w:rsidP="00BB38EC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5586F">
        <w:rPr>
          <w:rFonts w:ascii="Times New Roman" w:eastAsia="Times New Roman" w:hAnsi="Times New Roman"/>
          <w:b/>
          <w:sz w:val="24"/>
          <w:szCs w:val="24"/>
        </w:rPr>
        <w:tab/>
      </w:r>
    </w:p>
    <w:p w:rsidR="00BB38EC" w:rsidRPr="00F5586F" w:rsidRDefault="00BB38EC" w:rsidP="00BB38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BB38EC" w:rsidRPr="00F5586F" w:rsidRDefault="00BB38EC" w:rsidP="003B2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8EC" w:rsidRPr="00F5586F" w:rsidTr="003B2655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B38EC" w:rsidRPr="00F5586F" w:rsidTr="003B2655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38EC" w:rsidRPr="00F5586F" w:rsidTr="003B2655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B38EC" w:rsidRPr="00F5586F" w:rsidTr="003B265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C" w:rsidRPr="00F5586F" w:rsidRDefault="00BB38EC" w:rsidP="003B265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BB38EC" w:rsidRPr="00F5586F" w:rsidRDefault="00BB38EC" w:rsidP="00BB38EC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>................... 2015 година,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BB38EC" w:rsidRPr="00F5586F" w:rsidRDefault="00BB38EC" w:rsidP="00BB38EC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BB38EC" w:rsidRPr="00F5586F" w:rsidRDefault="00BB38EC" w:rsidP="00BB3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B38EC" w:rsidRDefault="00BB38EC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BB38EC" w:rsidRPr="00F5586F" w:rsidRDefault="00BB38EC" w:rsidP="00BB3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B38EC" w:rsidRPr="00F5586F" w:rsidRDefault="00BB38EC" w:rsidP="00BB38EC">
      <w:pPr>
        <w:spacing w:after="0" w:line="240" w:lineRule="auto"/>
        <w:ind w:left="7080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F5586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(имена)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F5586F">
        <w:rPr>
          <w:rFonts w:ascii="Times New Roman" w:hAnsi="Times New Roman"/>
          <w:sz w:val="24"/>
          <w:szCs w:val="24"/>
        </w:rPr>
        <w:t>прит</w:t>
      </w:r>
      <w:proofErr w:type="spellEnd"/>
      <w:r w:rsidRPr="00F5586F">
        <w:rPr>
          <w:rFonts w:ascii="Times New Roman" w:hAnsi="Times New Roman"/>
          <w:sz w:val="24"/>
          <w:szCs w:val="24"/>
        </w:rPr>
        <w:t>. л.к. /</w:t>
      </w:r>
      <w:proofErr w:type="spellStart"/>
      <w:r w:rsidRPr="00F5586F">
        <w:rPr>
          <w:rFonts w:ascii="Times New Roman" w:hAnsi="Times New Roman"/>
          <w:sz w:val="24"/>
          <w:szCs w:val="24"/>
        </w:rPr>
        <w:t>национ</w:t>
      </w:r>
      <w:proofErr w:type="spellEnd"/>
      <w:r w:rsidRPr="00F5586F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4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)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Д Е К Л А Р И Р А М, че: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 xml:space="preserve"> I.</w:t>
      </w:r>
      <w:r w:rsidRPr="00F5586F">
        <w:rPr>
          <w:rFonts w:ascii="Times New Roman" w:hAnsi="Times New Roman"/>
          <w:sz w:val="24"/>
          <w:szCs w:val="24"/>
        </w:rPr>
        <w:t xml:space="preserve"> Не съм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 </w:t>
      </w:r>
      <w:r w:rsidRPr="00F5586F">
        <w:rPr>
          <w:rFonts w:ascii="Times New Roman" w:hAnsi="Times New Roman"/>
          <w:b/>
          <w:sz w:val="24"/>
          <w:szCs w:val="24"/>
        </w:rPr>
        <w:t>1.</w:t>
      </w:r>
      <w:r w:rsidRPr="00F5586F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II.</w:t>
      </w:r>
      <w:r w:rsidRPr="00F5586F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1.</w:t>
      </w:r>
      <w:r w:rsidRPr="00F5586F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2.</w:t>
      </w:r>
      <w:r w:rsidRPr="00F5586F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3.</w:t>
      </w:r>
      <w:r w:rsidRPr="00F5586F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4.</w:t>
      </w:r>
      <w:r w:rsidRPr="00F5586F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5.</w:t>
      </w:r>
      <w:r w:rsidRPr="00F5586F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F5586F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F5586F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6.</w:t>
      </w:r>
      <w:r w:rsidRPr="00F5586F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III.</w:t>
      </w:r>
      <w:r w:rsidRPr="00F5586F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 xml:space="preserve"> IV.</w:t>
      </w:r>
      <w:r w:rsidRPr="00F5586F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V.</w:t>
      </w:r>
      <w:r w:rsidRPr="00F5586F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586F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586F">
        <w:rPr>
          <w:rFonts w:ascii="Times New Roman" w:hAnsi="Times New Roman"/>
          <w:sz w:val="24"/>
          <w:szCs w:val="24"/>
        </w:rPr>
        <w:t>Дата:..................г.</w:t>
      </w:r>
      <w:r w:rsidRPr="00F5586F">
        <w:rPr>
          <w:rFonts w:ascii="Times New Roman" w:hAnsi="Times New Roman"/>
          <w:sz w:val="24"/>
          <w:szCs w:val="24"/>
        </w:rPr>
        <w:tab/>
      </w:r>
      <w:r w:rsidRPr="00F5586F">
        <w:rPr>
          <w:rFonts w:ascii="Times New Roman" w:hAnsi="Times New Roman"/>
          <w:sz w:val="24"/>
          <w:szCs w:val="24"/>
        </w:rPr>
        <w:tab/>
      </w:r>
      <w:r w:rsidRPr="00F5586F">
        <w:rPr>
          <w:rFonts w:ascii="Times New Roman" w:hAnsi="Times New Roman"/>
          <w:sz w:val="24"/>
          <w:szCs w:val="24"/>
        </w:rPr>
        <w:tab/>
      </w:r>
      <w:r w:rsidRPr="00F5586F">
        <w:rPr>
          <w:rFonts w:ascii="Times New Roman" w:hAnsi="Times New Roman"/>
          <w:sz w:val="24"/>
          <w:szCs w:val="24"/>
        </w:rPr>
        <w:tab/>
        <w:t>ДЕКЛАРАТОР:</w:t>
      </w:r>
      <w:r w:rsidRPr="00F5586F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586F">
        <w:rPr>
          <w:rFonts w:ascii="Times New Roman" w:hAnsi="Times New Roman"/>
          <w:sz w:val="24"/>
          <w:szCs w:val="24"/>
          <w:lang w:val="en-US"/>
        </w:rPr>
        <w:tab/>
      </w:r>
      <w:r w:rsidRPr="00F5586F">
        <w:rPr>
          <w:rFonts w:ascii="Times New Roman" w:hAnsi="Times New Roman"/>
          <w:sz w:val="24"/>
          <w:szCs w:val="24"/>
          <w:lang w:val="en-US"/>
        </w:rPr>
        <w:tab/>
      </w:r>
      <w:r w:rsidRPr="00F5586F">
        <w:rPr>
          <w:rFonts w:ascii="Times New Roman" w:hAnsi="Times New Roman"/>
          <w:sz w:val="24"/>
          <w:szCs w:val="24"/>
          <w:lang w:val="en-US"/>
        </w:rPr>
        <w:tab/>
      </w:r>
      <w:r w:rsidRPr="00F5586F">
        <w:rPr>
          <w:rFonts w:ascii="Times New Roman" w:hAnsi="Times New Roman"/>
          <w:sz w:val="24"/>
          <w:szCs w:val="24"/>
          <w:lang w:val="en-US"/>
        </w:rPr>
        <w:tab/>
      </w:r>
      <w:r w:rsidRPr="00F5586F">
        <w:rPr>
          <w:rFonts w:ascii="Times New Roman" w:hAnsi="Times New Roman"/>
          <w:sz w:val="24"/>
          <w:szCs w:val="24"/>
          <w:lang w:val="en-US"/>
        </w:rPr>
        <w:tab/>
      </w:r>
      <w:r w:rsidRPr="00F5586F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BB38EC" w:rsidRDefault="00BB38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BB38EC" w:rsidRPr="00F5586F" w:rsidRDefault="00BB38EC" w:rsidP="00BB38EC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B38EC" w:rsidRPr="00F5586F" w:rsidRDefault="00BB38EC" w:rsidP="00BB3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F5586F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BB38EC" w:rsidRPr="00F5586F" w:rsidRDefault="00BB38EC" w:rsidP="00BB3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B38EC" w:rsidRPr="00F5586F" w:rsidRDefault="00BB38EC" w:rsidP="00BB38EC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BB38EC" w:rsidRPr="00F5586F" w:rsidRDefault="00BB38EC" w:rsidP="00BB38EC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BB38EC" w:rsidRPr="00F5586F" w:rsidRDefault="00BB38EC" w:rsidP="00BB38E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BB38EC" w:rsidRPr="00F5586F" w:rsidRDefault="00BB38EC" w:rsidP="00BB38E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BB38EC" w:rsidRPr="00F5586F" w:rsidRDefault="00BB38EC" w:rsidP="00BB38EC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F5586F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BB38EC" w:rsidRPr="00F5586F" w:rsidRDefault="00BB38EC" w:rsidP="00BB38EC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BB38EC" w:rsidRPr="00F5586F" w:rsidRDefault="00BB38EC" w:rsidP="00BB38EC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BB38EC" w:rsidRPr="00F5586F" w:rsidRDefault="00BB38EC" w:rsidP="00BB38EC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BB38EC" w:rsidRPr="00F5586F" w:rsidRDefault="00BB38EC" w:rsidP="00BB38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F5586F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BB38EC" w:rsidRPr="00F5586F" w:rsidRDefault="00BB38EC" w:rsidP="00BB38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F5586F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BB38EC" w:rsidRPr="00F5586F" w:rsidRDefault="00BB38EC" w:rsidP="00BB38EC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BB38EC" w:rsidRPr="00F5586F" w:rsidRDefault="00BB38EC" w:rsidP="00BB38E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586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F5586F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BB38EC" w:rsidRPr="00F5586F" w:rsidRDefault="00BB38EC" w:rsidP="00BB38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B38EC" w:rsidRPr="00F5586F" w:rsidRDefault="00BB38EC" w:rsidP="00BB38EC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BB38EC" w:rsidRDefault="00BB38EC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BB38EC" w:rsidRPr="00F5586F" w:rsidRDefault="00BB38EC" w:rsidP="00BB38EC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BB38EC" w:rsidRPr="00F5586F" w:rsidRDefault="00BB38EC" w:rsidP="00BB38EC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F5586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4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)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38EC" w:rsidRPr="00F5586F" w:rsidRDefault="00BB38EC" w:rsidP="00BB38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586F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BB38EC" w:rsidRPr="00F5586F" w:rsidRDefault="00BB38EC" w:rsidP="00BB3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BB38EC" w:rsidRPr="00F5586F" w:rsidRDefault="00BB38EC" w:rsidP="00BB3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BB38EC" w:rsidRPr="00F5586F" w:rsidRDefault="00BB38EC" w:rsidP="00BB38E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BB38EC" w:rsidRPr="00F5586F" w:rsidRDefault="00BB38EC" w:rsidP="00BB38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BB38EC" w:rsidRPr="00F5586F" w:rsidRDefault="00BB38EC" w:rsidP="00BB38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BB38EC" w:rsidRPr="00F5586F" w:rsidRDefault="00BB38EC" w:rsidP="00BB38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BB38EC" w:rsidRPr="00F5586F" w:rsidRDefault="00BB38EC" w:rsidP="00BB38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Срок на доставка.</w:t>
      </w:r>
    </w:p>
    <w:p w:rsidR="00BB38EC" w:rsidRPr="00F5586F" w:rsidRDefault="00BB38EC" w:rsidP="00BB38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BB38EC" w:rsidRPr="00F5586F" w:rsidRDefault="00BB38EC" w:rsidP="00BB38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BB38EC" w:rsidRPr="00F5586F" w:rsidRDefault="00BB38EC" w:rsidP="00BB38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lastRenderedPageBreak/>
        <w:t xml:space="preserve">Време за реакция при възникване на сервизен проблем и време за отстраняване на сервизен проблема. </w:t>
      </w:r>
    </w:p>
    <w:p w:rsidR="00BB38EC" w:rsidRPr="00F5586F" w:rsidRDefault="00BB38EC" w:rsidP="00BB38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BB38EC" w:rsidRPr="00F5586F" w:rsidRDefault="00BB38EC" w:rsidP="00BB38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BB38EC" w:rsidRPr="00F5586F" w:rsidRDefault="00BB38EC" w:rsidP="00BB38E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BB38EC" w:rsidRPr="00F5586F" w:rsidRDefault="00BB38EC" w:rsidP="00BB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BB38EC" w:rsidRPr="00F5586F" w:rsidRDefault="00BB38EC" w:rsidP="00BB38E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 xml:space="preserve">................... 2015 г.  </w:t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F5586F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BB38EC" w:rsidRPr="00F5586F" w:rsidRDefault="00BB38EC" w:rsidP="00BB38EC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B38EC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</w:p>
    <w:p w:rsidR="00BB38EC" w:rsidRDefault="00BB38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B38EC" w:rsidRPr="00F5586F" w:rsidRDefault="00BB38EC" w:rsidP="00BB3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F5586F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BB38EC" w:rsidRPr="00F5586F" w:rsidRDefault="00BB38EC" w:rsidP="00BB3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BB38EC" w:rsidRPr="00F5586F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с предмет:</w:t>
      </w:r>
      <w:r w:rsidRPr="00F558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4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)</w:t>
      </w:r>
    </w:p>
    <w:p w:rsidR="00BB38EC" w:rsidRPr="00F5586F" w:rsidRDefault="00BB38EC" w:rsidP="00BB38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BB38EC" w:rsidRPr="00F5586F" w:rsidRDefault="00BB38EC" w:rsidP="00BB38EC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BB38EC" w:rsidRPr="00F5586F" w:rsidTr="003B2655">
        <w:trPr>
          <w:trHeight w:val="708"/>
        </w:trPr>
        <w:tc>
          <w:tcPr>
            <w:tcW w:w="4536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86F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86F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86F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86F">
              <w:rPr>
                <w:rFonts w:ascii="Times New Roman" w:hAnsi="Times New Roman"/>
                <w:b/>
              </w:rPr>
              <w:t>ЦЕНА</w:t>
            </w:r>
          </w:p>
        </w:tc>
      </w:tr>
      <w:tr w:rsidR="00BB38EC" w:rsidRPr="00F5586F" w:rsidTr="003B2655">
        <w:tc>
          <w:tcPr>
            <w:tcW w:w="4536" w:type="dxa"/>
            <w:shd w:val="clear" w:color="auto" w:fill="auto"/>
          </w:tcPr>
          <w:p w:rsidR="00BB38EC" w:rsidRPr="00F5586F" w:rsidRDefault="00BB38EC" w:rsidP="003B26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B38EC" w:rsidRPr="00F5586F" w:rsidRDefault="00BB38EC" w:rsidP="003B2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B38EC" w:rsidRPr="00F5586F" w:rsidRDefault="00BB38EC" w:rsidP="00BB38EC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BB38EC" w:rsidRPr="00F5586F" w:rsidRDefault="00BB38EC" w:rsidP="00BB38EC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F5586F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 xml:space="preserve">............. 2015 г. </w:t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BB38EC" w:rsidRPr="00F5586F" w:rsidRDefault="00BB38EC" w:rsidP="00BB38E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F5586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BB38EC" w:rsidRPr="00F5586F" w:rsidRDefault="00BB38EC" w:rsidP="00BB38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B38EC" w:rsidRPr="00F5586F" w:rsidRDefault="00BB38EC" w:rsidP="00BB38E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B38EC" w:rsidRDefault="00BB38EC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BB38EC" w:rsidRPr="00F5586F" w:rsidRDefault="00BB38EC" w:rsidP="00BB38E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BB38EC" w:rsidRPr="00F5586F" w:rsidRDefault="00BB38EC" w:rsidP="00BB38E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BB38EC" w:rsidRPr="00F5586F" w:rsidRDefault="00BB38EC" w:rsidP="00BB38E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B38EC" w:rsidRPr="00F5586F" w:rsidRDefault="00BB38EC" w:rsidP="00BB38E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BB38EC" w:rsidRPr="00F5586F" w:rsidRDefault="00BB38EC" w:rsidP="00BB38E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B38EC" w:rsidRPr="00F5586F" w:rsidRDefault="00BB38EC" w:rsidP="00BB38E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BB38EC" w:rsidRPr="00F5586F" w:rsidRDefault="00BB38EC" w:rsidP="00BB38E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BB38EC" w:rsidRPr="00F5586F" w:rsidRDefault="00BB38EC" w:rsidP="00BB38E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4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) </w:t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BB38EC" w:rsidRDefault="00BB38EC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A2208B" w:rsidRDefault="00BB38EC" w:rsidP="00BB38EC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BB38EC" w:rsidRPr="00A2208B" w:rsidRDefault="00BB38EC" w:rsidP="00BB38EC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A2208B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BB38EC" w:rsidRPr="00A2208B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B38EC" w:rsidRPr="00A2208B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BB38EC" w:rsidRPr="00A2208B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B38EC" w:rsidRPr="00A2208B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BB38EC" w:rsidRPr="00A2208B" w:rsidRDefault="00BB38EC" w:rsidP="00BB38EC">
      <w:pPr>
        <w:tabs>
          <w:tab w:val="left" w:pos="4337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BB38EC" w:rsidRPr="00A2208B" w:rsidRDefault="00BB38EC" w:rsidP="00BB38EC">
      <w:pPr>
        <w:tabs>
          <w:tab w:val="left" w:pos="5660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BB38EC" w:rsidRPr="00A2208B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БАНКОВА ГАРАНЦИЯ</w:t>
      </w:r>
    </w:p>
    <w:p w:rsidR="00BB38EC" w:rsidRPr="00A2208B" w:rsidRDefault="00BB38EC" w:rsidP="00BB3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Ние,</w:t>
      </w:r>
      <w:r w:rsidRPr="00A2208B">
        <w:rPr>
          <w:sz w:val="24"/>
          <w:szCs w:val="24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............................................................................ /банка/ със седалище ...................................................   /адрес/ сме уведомени, че между Вас, „София Тех Парк“ АД, като Възложител и фирма ........................ /Изпълнител/, със седалище .............................................. /адрес на управление/, БУЛСТАТ ........................., като Изпълнител, предстои да бъде сключен договор за: </w:t>
      </w:r>
      <w:r w:rsidRPr="00A220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A220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A220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A2208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, </w:t>
      </w:r>
      <w:r w:rsidRPr="00A220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4</w:t>
      </w:r>
      <w:r w:rsidRPr="00A220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)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........................... лева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 .......................................................................... /словом/.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A2208B" w:rsidRDefault="00BB38EC" w:rsidP="00BB38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/, ....................................................../словом/, представляваща 5% от стойността на договора без ДДС, която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 за изпълнение на договора за обществена поръчка се освобождава частично от възложителя за размера над 3%, като  предметът на гаранцията остава единствено гаранционното обслужване на доставеното оборудване на доставеното оборудване, предмет на обществената поръчка, в размер на 3 % от стойността на поръчката без ДДС за сумата ...................................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................................................................./словом/. Съгласно условията на договора, сумата на банковата гаранция се освобождава до посочения размер на гаранцията за обезпечаване на гаранционното поддържане на оборудването</w:t>
      </w:r>
      <w:r w:rsidRPr="00A2208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до 10 (десет) работни дни от въвеждането на последното в експлоатация и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представяне в банката, ............................................. /адрес/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на подписан и датиран констативен протокол за удостоверяване на извършения монтаж и пускане в експлоатация на оборудването, ведно с уведомление от Ваша страна, че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гаранцията за изпълнение на договора за обществена поръчка се освобождава частично от възложителя за размера над 3%, като  предметът на гаранцията остава единствено гаранционното обслужване на доставеното оборудване, в размер на 3 % от стойността на поръчката без ДДС за сумата ...........................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....................................../словом/.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Уведомлението и констативният протокол по предходния абзац трябва да ни бъдат представени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 ........................, ние, ........................./банка/ се задължаваме неотменяемо, безусловно и независимо от валидността и действието на горепосочения договор, да Ви заплатим: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А) всяка сума максимум до .............................. лв. 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, сума на гаранцията за изпълнение/ ................................................. /словом/ в срок до 3 (три) работни дни след получаване на Ваше надлежно подписано и подпечатано искане за плащане, предявено най-късно до 17.00 часа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г. деклариращо, че фирма .................. не е изпълнила изцяло задълженията си по договора;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Б) считано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г. - всяка сума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ненадвишаваща валидния ангажимент за плащане на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 /банка/, но максимум до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......................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, сумата на гаранцията за гаранционно обслужване/, ................................................словом/,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3 (три) работни дни след получаване на Ваше надлежно подписано и подпечатано искане за плащане, предявено най-късно до 17.00 часа на ...................... г. /крайният срок на гаранционно обслужване, съгласно предложението на участника/ или до изтичането на .....................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деклариращо, че фирма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 не е изпълнила изцяло задълженията си за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по договора оборудване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17.00 часа на ......................... или до изтичането на 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искането Ви, предявено при горепосочените условия не е постъпило в ................................................................ /банка/ След тази дата ангажиментът ни се обезсилва, независимо дали оригиналът на банковата гаранция ни е върнат или не.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Банковата гаранция може да бъде освободена преди изтичане на валидността й само след връщане на оригинала на същата в .................................../банка/, ведно с уведомление от Ваша страна, че срокът на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оборудване, предмет на обществената поръчка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е изтекъл, както и декларация от Ваша страна, че нямате претенции по настоящата гаранция.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BB38EC" w:rsidRPr="00A2208B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BB38EC" w:rsidRDefault="00BB38EC" w:rsidP="00BB38EC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BB38EC" w:rsidRDefault="00BB38EC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BB38EC" w:rsidRPr="00F5586F" w:rsidRDefault="00BB38EC" w:rsidP="00BB38EC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BB38EC" w:rsidRPr="00F5586F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BB38EC" w:rsidRPr="00F5586F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B38EC" w:rsidRPr="00F5586F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BB38EC" w:rsidRPr="00F5586F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BB38EC" w:rsidRPr="00F5586F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BB38EC" w:rsidRPr="00F5586F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BB38EC" w:rsidRPr="00F5586F" w:rsidRDefault="00BB38EC" w:rsidP="00BB38EC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4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) </w:t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/цифром/.......................................................... /словом/.</w:t>
      </w:r>
    </w:p>
    <w:p w:rsidR="00BB38EC" w:rsidRPr="00F5586F" w:rsidRDefault="00BB38EC" w:rsidP="00BB38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F5586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8EC" w:rsidRPr="00F5586F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BB38EC" w:rsidRPr="009C12F5" w:rsidRDefault="00BB38EC" w:rsidP="00BB38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BB38EC" w:rsidRPr="009C12F5" w:rsidRDefault="00BB38EC" w:rsidP="00BB38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87D35" w:rsidRDefault="00487D35"/>
    <w:sectPr w:rsidR="0048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99"/>
    <w:rsid w:val="00487D35"/>
    <w:rsid w:val="00BB2A99"/>
    <w:rsid w:val="00B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B38EC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B38EC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B38EC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B38EC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3932</Words>
  <Characters>22415</Characters>
  <Application>Microsoft Office Word</Application>
  <DocSecurity>0</DocSecurity>
  <Lines>186</Lines>
  <Paragraphs>52</Paragraphs>
  <ScaleCrop>false</ScaleCrop>
  <Company/>
  <LinksUpToDate>false</LinksUpToDate>
  <CharactersWithSpaces>26295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2015-04-24T13:29:00Z</dcterms:created>
  <dcterms:modified xsi:type="dcterms:W3CDTF">2015-04-24T13:30:00Z</dcterms:modified>
</cp:coreProperties>
</file>